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A69C7" w14:textId="21F6F438" w:rsidR="001E4C13" w:rsidRDefault="005D6196" w:rsidP="005D6196">
      <w:pPr>
        <w:ind w:left="284"/>
        <w:jc w:val="center"/>
        <w:rPr>
          <w:rFonts w:ascii="Times New Roman félkövér" w:hAnsi="Times New Roman félkövér" w:cs="Times New Roman"/>
          <w:b/>
          <w:caps/>
          <w:sz w:val="24"/>
          <w:szCs w:val="24"/>
          <w:lang w:val="en-GB"/>
        </w:rPr>
      </w:pPr>
      <w:r w:rsidRPr="00B05A69">
        <w:rPr>
          <w:rFonts w:ascii="Times New Roman félkövér" w:hAnsi="Times New Roman félkövér" w:cs="Times New Roman"/>
          <w:b/>
          <w:caps/>
          <w:sz w:val="24"/>
          <w:szCs w:val="24"/>
          <w:lang w:val="en-GB"/>
        </w:rPr>
        <w:t>Ti</w:t>
      </w:r>
      <w:r w:rsidR="00036E0F">
        <w:rPr>
          <w:rFonts w:ascii="Times New Roman félkövér" w:hAnsi="Times New Roman félkövér" w:cs="Times New Roman"/>
          <w:b/>
          <w:caps/>
          <w:sz w:val="24"/>
          <w:szCs w:val="24"/>
          <w:lang w:val="en-GB"/>
        </w:rPr>
        <w:t>T</w:t>
      </w:r>
      <w:r w:rsidRPr="00B05A69">
        <w:rPr>
          <w:rFonts w:ascii="Times New Roman félkövér" w:hAnsi="Times New Roman félkövér" w:cs="Times New Roman"/>
          <w:b/>
          <w:caps/>
          <w:sz w:val="24"/>
          <w:szCs w:val="24"/>
          <w:lang w:val="en-GB"/>
        </w:rPr>
        <w:t>le of the presentation</w:t>
      </w:r>
    </w:p>
    <w:p w14:paraId="5E80C36D" w14:textId="0495021D" w:rsidR="00E737AF" w:rsidRPr="005E7A22" w:rsidRDefault="00E737AF" w:rsidP="00E737AF">
      <w:pPr>
        <w:pStyle w:val="MVKSzerz"/>
        <w:rPr>
          <w:rStyle w:val="MVK01Flkvr"/>
        </w:rPr>
      </w:pPr>
      <w:r w:rsidRPr="005E7A22">
        <w:rPr>
          <w:rStyle w:val="MVK01Flkvr"/>
        </w:rPr>
        <w:t>Firstname Lastname</w:t>
      </w:r>
      <w:r w:rsidRPr="00B05A69">
        <w:rPr>
          <w:rFonts w:ascii="Times New Roman félkövér" w:hAnsi="Times New Roman félkövér"/>
          <w:b/>
          <w:vertAlign w:val="superscript"/>
          <w:lang w:val="en-GB"/>
        </w:rPr>
        <w:t>1</w:t>
      </w:r>
      <w:r w:rsidRPr="005E7A22">
        <w:rPr>
          <w:rStyle w:val="MVK01Flkvr"/>
        </w:rPr>
        <w:t>, Firstname Lastname</w:t>
      </w:r>
      <w:r>
        <w:rPr>
          <w:rFonts w:ascii="Times New Roman félkövér" w:hAnsi="Times New Roman félkövér"/>
          <w:b/>
          <w:vertAlign w:val="superscript"/>
          <w:lang w:val="en-GB"/>
        </w:rPr>
        <w:t>2</w:t>
      </w:r>
      <w:r w:rsidRPr="005E7A22">
        <w:rPr>
          <w:rStyle w:val="MVK01Flkvr"/>
        </w:rPr>
        <w:t>*, Firstname Lastname</w:t>
      </w:r>
      <w:r>
        <w:rPr>
          <w:rFonts w:ascii="Times New Roman félkövér" w:hAnsi="Times New Roman félkövér"/>
          <w:b/>
          <w:vertAlign w:val="superscript"/>
          <w:lang w:val="en-GB"/>
        </w:rPr>
        <w:t>2</w:t>
      </w:r>
    </w:p>
    <w:p w14:paraId="0CD6277C" w14:textId="3737DF5E" w:rsidR="00E737AF" w:rsidRDefault="00E737AF" w:rsidP="00E737AF">
      <w:pPr>
        <w:pStyle w:val="MVKSzerzAdat"/>
      </w:pPr>
      <w:r w:rsidRPr="006F23CB">
        <w:rPr>
          <w:rStyle w:val="MVK05FelsIndex"/>
        </w:rPr>
        <w:t>1</w:t>
      </w:r>
      <w:r>
        <w:t>affiliation of the first author (in case of PhD student, name of the Doctoral School) e.g. Department of Microbiology, Faculty of Agriculture, University of Szeged, Hódmezővásárhely, HUNGARY</w:t>
      </w:r>
      <w:r>
        <w:br/>
      </w:r>
      <w:r w:rsidRPr="006F23CB">
        <w:rPr>
          <w:rStyle w:val="MVK05FelsIndex"/>
        </w:rPr>
        <w:t>2</w:t>
      </w:r>
      <w:r>
        <w:t xml:space="preserve">affiliation of the second author (in case of PhD student, name of the Doctoral School) </w:t>
      </w:r>
      <w:r>
        <w:br/>
      </w:r>
      <w:r>
        <w:br/>
      </w:r>
      <w:r>
        <w:rPr>
          <w:rStyle w:val="MVK05FelsIndex"/>
        </w:rPr>
        <w:t>*</w:t>
      </w:r>
      <w:r>
        <w:t>corresponding author:</w:t>
      </w:r>
      <w:r w:rsidRPr="007D560E">
        <w:t xml:space="preserve"> e-mail@e-mail.com</w:t>
      </w:r>
    </w:p>
    <w:p w14:paraId="3CA1994E" w14:textId="2DAE559F" w:rsidR="007D206A" w:rsidRPr="00B05A69" w:rsidRDefault="00E737AF" w:rsidP="00036E0F">
      <w:pPr>
        <w:pStyle w:val="MVKAbsztraktAngol"/>
        <w:rPr>
          <w:rStyle w:val="FontStyle13"/>
          <w:sz w:val="24"/>
          <w:szCs w:val="24"/>
        </w:rPr>
      </w:pPr>
      <w:r w:rsidRPr="00E737AF">
        <w:rPr>
          <w:rStyle w:val="MVK01Flkvr"/>
          <w:sz w:val="24"/>
        </w:rPr>
        <w:t>Abstract:</w:t>
      </w:r>
      <w:r w:rsidRPr="00E737AF">
        <w:rPr>
          <w:sz w:val="24"/>
        </w:rPr>
        <w:t xml:space="preserve"> A single paragraph of minimum 150 words and maximum 250 words. Abstracts should give a pertinent overview of the work. </w:t>
      </w:r>
      <w:r w:rsidR="00036E0F" w:rsidRPr="00036E0F">
        <w:rPr>
          <w:sz w:val="24"/>
        </w:rPr>
        <w:t xml:space="preserve">The abstract needs to be simple, clear, unbiased, concise, precise, complete, scholarly, (preferably) structured, and should not be misrepresentative. The abstract should be consistent </w:t>
      </w:r>
      <w:r w:rsidR="00036E0F">
        <w:rPr>
          <w:sz w:val="24"/>
        </w:rPr>
        <w:t xml:space="preserve">with the main text of the paper. </w:t>
      </w:r>
      <w:r w:rsidRPr="00E737AF">
        <w:rPr>
          <w:sz w:val="24"/>
        </w:rPr>
        <w:t xml:space="preserve">We strongly encourage authors to use the following style of structured abstracts, but without headings: (1) Background: Place the question addressed in a broad context and highlight the purpose of the study; (2) Methods: briefly describe the main methods or treatments applied; (3) Results: summarize the </w:t>
      </w:r>
      <w:r w:rsidR="006410D8">
        <w:rPr>
          <w:sz w:val="24"/>
        </w:rPr>
        <w:t>research</w:t>
      </w:r>
      <w:r w:rsidRPr="00E737AF">
        <w:rPr>
          <w:rFonts w:hint="eastAsia"/>
          <w:sz w:val="24"/>
        </w:rPr>
        <w:t>’</w:t>
      </w:r>
      <w:r w:rsidRPr="00E737AF">
        <w:rPr>
          <w:sz w:val="24"/>
        </w:rPr>
        <w:t xml:space="preserve">s main findings; (4) Conclusions: indicate the main conclusions or interpretations. </w:t>
      </w:r>
      <w:r w:rsidR="00036E0F" w:rsidRPr="00036E0F">
        <w:rPr>
          <w:sz w:val="24"/>
        </w:rPr>
        <w:t xml:space="preserve">Do not incorporate tables, figures, </w:t>
      </w:r>
      <w:r w:rsidR="00036E0F">
        <w:rPr>
          <w:sz w:val="24"/>
        </w:rPr>
        <w:t xml:space="preserve">pictures </w:t>
      </w:r>
      <w:r w:rsidR="00036E0F" w:rsidRPr="00036E0F">
        <w:rPr>
          <w:sz w:val="24"/>
        </w:rPr>
        <w:t>or references in the abstract.</w:t>
      </w:r>
      <w:r w:rsidR="00036E0F">
        <w:rPr>
          <w:sz w:val="24"/>
        </w:rPr>
        <w:t xml:space="preserve"> </w:t>
      </w:r>
      <w:r w:rsidR="007D206A" w:rsidRPr="00B05A69">
        <w:rPr>
          <w:sz w:val="24"/>
        </w:rPr>
        <w:t>The language is English.</w:t>
      </w:r>
    </w:p>
    <w:sectPr w:rsidR="007D206A" w:rsidRPr="00B05A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 félkövé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3FC"/>
    <w:rsid w:val="00036E0F"/>
    <w:rsid w:val="002443B0"/>
    <w:rsid w:val="00370B6A"/>
    <w:rsid w:val="004859D3"/>
    <w:rsid w:val="004A344A"/>
    <w:rsid w:val="005D6196"/>
    <w:rsid w:val="006209D5"/>
    <w:rsid w:val="006410D8"/>
    <w:rsid w:val="006A5EF8"/>
    <w:rsid w:val="006E00E4"/>
    <w:rsid w:val="00786368"/>
    <w:rsid w:val="007D206A"/>
    <w:rsid w:val="00A002C8"/>
    <w:rsid w:val="00A67F2B"/>
    <w:rsid w:val="00A813FC"/>
    <w:rsid w:val="00B05A69"/>
    <w:rsid w:val="00E737AF"/>
    <w:rsid w:val="00F04689"/>
    <w:rsid w:val="00F42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6ECF1"/>
  <w15:chartTrackingRefBased/>
  <w15:docId w15:val="{DCDC72B6-47F9-4344-B98B-11EA648AE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FontStyle13">
    <w:name w:val="Font Style13"/>
    <w:basedOn w:val="Bekezdsalapbettpusa"/>
    <w:uiPriority w:val="99"/>
    <w:rsid w:val="005D6196"/>
    <w:rPr>
      <w:rFonts w:ascii="Times New Roman" w:hAnsi="Times New Roman" w:cs="Times New Roman"/>
      <w:sz w:val="22"/>
      <w:szCs w:val="22"/>
    </w:rPr>
  </w:style>
  <w:style w:type="paragraph" w:customStyle="1" w:styleId="MVKSzerz">
    <w:name w:val="MVK_Szerző"/>
    <w:basedOn w:val="Norml"/>
    <w:next w:val="Norml"/>
    <w:qFormat/>
    <w:rsid w:val="00E737AF"/>
    <w:pPr>
      <w:spacing w:after="240" w:line="240" w:lineRule="auto"/>
      <w:jc w:val="center"/>
    </w:pPr>
    <w:rPr>
      <w:rFonts w:ascii="Times New Roman" w:eastAsia="Times New Roman" w:hAnsi="Times New Roman" w:cs="Times New Roman"/>
      <w:snapToGrid w:val="0"/>
      <w:color w:val="000000" w:themeColor="text1"/>
      <w:sz w:val="24"/>
      <w:szCs w:val="24"/>
      <w:lang w:eastAsia="hu-HU"/>
    </w:rPr>
  </w:style>
  <w:style w:type="paragraph" w:customStyle="1" w:styleId="MVKAbsztraktAngol">
    <w:name w:val="MVK_AbsztraktAngol"/>
    <w:basedOn w:val="Norml"/>
    <w:next w:val="Norml"/>
    <w:qFormat/>
    <w:rsid w:val="00E737AF"/>
    <w:pPr>
      <w:spacing w:after="120" w:line="240" w:lineRule="auto"/>
      <w:contextualSpacing/>
      <w:jc w:val="both"/>
    </w:pPr>
    <w:rPr>
      <w:rFonts w:ascii="Times New Roman" w:eastAsia="Times New Roman" w:hAnsi="Times New Roman" w:cs="Times New Roman"/>
      <w:snapToGrid w:val="0"/>
      <w:sz w:val="20"/>
      <w:szCs w:val="24"/>
      <w:lang w:val="en-GB" w:eastAsia="hu-HU"/>
    </w:rPr>
  </w:style>
  <w:style w:type="character" w:customStyle="1" w:styleId="MVK01Flkvr">
    <w:name w:val="MVK_01_Félkövér"/>
    <w:basedOn w:val="Bekezdsalapbettpusa"/>
    <w:uiPriority w:val="1"/>
    <w:qFormat/>
    <w:rsid w:val="00E737AF"/>
    <w:rPr>
      <w:b/>
      <w:bCs/>
      <w:color w:val="000000" w:themeColor="text1"/>
    </w:rPr>
  </w:style>
  <w:style w:type="character" w:customStyle="1" w:styleId="MVK05FelsIndex">
    <w:name w:val="MVK_05_FelsőIndex"/>
    <w:basedOn w:val="Bekezdsalapbettpusa"/>
    <w:uiPriority w:val="1"/>
    <w:qFormat/>
    <w:rsid w:val="00E737AF"/>
    <w:rPr>
      <w:color w:val="000000" w:themeColor="text1"/>
      <w:vertAlign w:val="superscript"/>
    </w:rPr>
  </w:style>
  <w:style w:type="paragraph" w:customStyle="1" w:styleId="MVKSzerzAdat">
    <w:name w:val="MVK_SzerzőAdat"/>
    <w:basedOn w:val="Norml"/>
    <w:next w:val="Norml"/>
    <w:rsid w:val="00E737AF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snapToGrid w:val="0"/>
      <w:color w:val="000000" w:themeColor="text1"/>
      <w:sz w:val="20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Czóbel Szilárd Endre Dr.</cp:lastModifiedBy>
  <cp:revision>2</cp:revision>
  <dcterms:created xsi:type="dcterms:W3CDTF">2026-01-08T14:23:00Z</dcterms:created>
  <dcterms:modified xsi:type="dcterms:W3CDTF">2026-01-08T14:23:00Z</dcterms:modified>
</cp:coreProperties>
</file>